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BD2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3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мусорных контейнеров – 1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3 эт. – прочистка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